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330F" w14:textId="59AE9D2B" w:rsidR="000812C7" w:rsidRDefault="003A7ADB" w:rsidP="00142475">
      <w:pPr>
        <w:jc w:val="center"/>
        <w:rPr>
          <w:rFonts w:ascii="Malgun Gothic" w:eastAsia="Malgun Gothic" w:hAnsi="Malgun Gothic" w:cs="Batang"/>
          <w:sz w:val="28"/>
          <w:szCs w:val="28"/>
          <w:lang w:eastAsia="ko-KR"/>
        </w:rPr>
      </w:pPr>
      <w:r w:rsidRPr="003A7ADB">
        <w:rPr>
          <w:rFonts w:ascii="Malgun Gothic" w:eastAsia="Malgun Gothic" w:hAnsi="Malgun Gothic" w:cs="Batang" w:hint="eastAsia"/>
          <w:sz w:val="28"/>
          <w:szCs w:val="28"/>
          <w:lang w:eastAsia="ko-KR"/>
        </w:rPr>
        <w:t>전문상담</w:t>
      </w:r>
      <w:r w:rsidRPr="003A7ADB">
        <w:rPr>
          <w:rFonts w:ascii="Malgun Gothic" w:eastAsia="Malgun Gothic" w:hAnsi="Malgun Gothic" w:cs="Batang"/>
          <w:sz w:val="28"/>
          <w:szCs w:val="28"/>
          <w:lang w:eastAsia="ko-KR"/>
        </w:rPr>
        <w:t xml:space="preserve"> </w:t>
      </w:r>
      <w:r w:rsidRPr="003A7ADB">
        <w:rPr>
          <w:rFonts w:ascii="Malgun Gothic" w:eastAsia="Malgun Gothic" w:hAnsi="Malgun Gothic" w:cs="Batang" w:hint="eastAsia"/>
          <w:sz w:val="28"/>
          <w:szCs w:val="28"/>
          <w:lang w:eastAsia="ko-KR"/>
        </w:rPr>
        <w:t>신청서</w:t>
      </w:r>
    </w:p>
    <w:p w14:paraId="008A9E4F" w14:textId="77777777" w:rsidR="00142475" w:rsidRDefault="00142475" w:rsidP="00142475">
      <w:pPr>
        <w:spacing w:line="240" w:lineRule="exact"/>
        <w:rPr>
          <w:rFonts w:asciiTheme="minorEastAsia" w:eastAsia="Malgun Gothic" w:hAnsiTheme="minorEastAsia" w:cs="Batang"/>
          <w:sz w:val="24"/>
          <w:szCs w:val="24"/>
          <w:lang w:eastAsia="ko-KR"/>
        </w:rPr>
      </w:pPr>
    </w:p>
    <w:p w14:paraId="7D125497" w14:textId="6251AE0C" w:rsidR="00864139" w:rsidRPr="00142475" w:rsidRDefault="003A002C" w:rsidP="003A002C">
      <w:pPr>
        <w:spacing w:line="240" w:lineRule="exact"/>
        <w:ind w:firstLineChars="100" w:firstLine="202"/>
        <w:jc w:val="left"/>
        <w:rPr>
          <w:rFonts w:ascii="Malgun Gothic" w:eastAsia="Malgun Gothic" w:hAnsi="Malgun Gothic"/>
          <w:lang w:eastAsia="ko-KR"/>
        </w:rPr>
      </w:pPr>
      <w:r w:rsidRPr="00142475">
        <w:rPr>
          <w:rFonts w:ascii="Malgun Gothic" w:eastAsia="Malgun Gothic" w:hAnsi="Malgun Gothic" w:hint="eastAsia"/>
          <w:lang w:eastAsia="ko-KR"/>
        </w:rPr>
        <w:t>상담</w:t>
      </w:r>
      <w:r w:rsidR="00252A1A" w:rsidRPr="00142475">
        <w:rPr>
          <w:rFonts w:ascii="Malgun Gothic" w:eastAsia="Malgun Gothic" w:hAnsi="Malgun Gothic" w:hint="eastAsia"/>
          <w:lang w:eastAsia="ko-KR"/>
        </w:rPr>
        <w:t xml:space="preserve"> </w:t>
      </w:r>
      <w:r w:rsidRPr="00142475">
        <w:rPr>
          <w:rFonts w:ascii="Malgun Gothic" w:eastAsia="Malgun Gothic" w:hAnsi="Malgun Gothic" w:hint="eastAsia"/>
          <w:lang w:eastAsia="ko-KR"/>
        </w:rPr>
        <w:t>전문가를 체크해 주십시오.</w:t>
      </w:r>
      <w:r w:rsidRPr="00142475">
        <w:rPr>
          <w:rFonts w:ascii="Malgun Gothic" w:eastAsia="Malgun Gothic" w:hAnsi="Malgun Gothic"/>
          <w:lang w:eastAsia="ko-KR"/>
        </w:rPr>
        <w:t xml:space="preserve">     </w:t>
      </w:r>
      <w:r w:rsidR="00142475" w:rsidRPr="00142475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142475" w:rsidRPr="00142475">
        <w:rPr>
          <w:rFonts w:ascii="Malgun Gothic" w:eastAsia="Malgun Gothic" w:hAnsi="Malgun Gothic"/>
          <w:lang w:eastAsia="ko-KR"/>
        </w:rPr>
        <w:t xml:space="preserve"> </w:t>
      </w:r>
      <w:r w:rsidRPr="00142475">
        <w:rPr>
          <w:rFonts w:ascii="Malgun Gothic" w:eastAsia="Malgun Gothic" w:hAnsi="Malgun Gothic" w:hint="eastAsia"/>
          <w:lang w:eastAsia="ko-KR"/>
        </w:rPr>
        <w:t xml:space="preserve">변호사 </w:t>
      </w:r>
      <w:r w:rsidRPr="00142475">
        <w:rPr>
          <w:rFonts w:ascii="Malgun Gothic" w:eastAsia="Malgun Gothic" w:hAnsi="Malgun Gothic"/>
          <w:lang w:eastAsia="ko-KR"/>
        </w:rPr>
        <w:t xml:space="preserve">    </w:t>
      </w:r>
      <w:r w:rsidR="00142475" w:rsidRPr="00142475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Pr="00142475">
        <w:rPr>
          <w:rFonts w:ascii="Malgun Gothic" w:eastAsia="Malgun Gothic" w:hAnsi="Malgun Gothic"/>
          <w:lang w:eastAsia="ko-KR"/>
        </w:rPr>
        <w:t xml:space="preserve"> </w:t>
      </w:r>
      <w:r w:rsidRPr="00142475">
        <w:rPr>
          <w:rFonts w:ascii="Malgun Gothic" w:eastAsia="Malgun Gothic" w:hAnsi="Malgun Gothic" w:hint="eastAsia"/>
          <w:lang w:eastAsia="ko-KR"/>
        </w:rPr>
        <w:t xml:space="preserve">행정서사 </w:t>
      </w:r>
    </w:p>
    <w:p w14:paraId="1469BD5C" w14:textId="77777777" w:rsidR="00142475" w:rsidRPr="00864139" w:rsidRDefault="00142475" w:rsidP="003A002C">
      <w:pPr>
        <w:spacing w:line="240" w:lineRule="exact"/>
        <w:ind w:firstLineChars="100" w:firstLine="182"/>
        <w:jc w:val="left"/>
        <w:rPr>
          <w:rFonts w:ascii="Malgun Gothic" w:eastAsia="Malgun Gothic" w:hAnsi="Malgun Gothic"/>
          <w:sz w:val="18"/>
          <w:szCs w:val="18"/>
          <w:lang w:eastAsia="ko-KR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"/>
        <w:gridCol w:w="1134"/>
        <w:gridCol w:w="2868"/>
        <w:gridCol w:w="851"/>
        <w:gridCol w:w="425"/>
        <w:gridCol w:w="425"/>
        <w:gridCol w:w="1275"/>
        <w:gridCol w:w="851"/>
        <w:gridCol w:w="1275"/>
      </w:tblGrid>
      <w:tr w:rsidR="00172EEA" w:rsidRPr="00BC7868" w14:paraId="03233CAC" w14:textId="77777777" w:rsidTr="00505D54">
        <w:trPr>
          <w:trHeight w:val="6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91F5F" w14:textId="77777777" w:rsidR="00172EEA" w:rsidRPr="00BC7868" w:rsidRDefault="00EC33AE" w:rsidP="00D87EA5">
            <w:pPr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  <w:r w:rsidRPr="00BC7868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이름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256736" w14:textId="77777777" w:rsidR="00172EEA" w:rsidRPr="00BC7868" w:rsidRDefault="00172EEA" w:rsidP="00D87EA5">
            <w:pPr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58285" w14:textId="77777777" w:rsidR="00172EEA" w:rsidRPr="00BC7868" w:rsidRDefault="00EC33AE" w:rsidP="00D87EA5">
            <w:pPr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  <w:r w:rsidRPr="00BC7868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나이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D047B" w14:textId="77777777" w:rsidR="00172EEA" w:rsidRPr="00BC7868" w:rsidRDefault="00172EEA" w:rsidP="00D87EA5">
            <w:pPr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1A631" w14:textId="77777777" w:rsidR="00172EEA" w:rsidRPr="00BC7868" w:rsidRDefault="00EC33AE" w:rsidP="00D87EA5">
            <w:pPr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  <w:r w:rsidRPr="00BC7868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성별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198E5" w14:textId="77777777" w:rsidR="00172EEA" w:rsidRPr="00BC7868" w:rsidRDefault="00172EEA" w:rsidP="00D87EA5">
            <w:pPr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172EEA" w:rsidRPr="00BC7868" w14:paraId="0B368FB2" w14:textId="77777777" w:rsidTr="00505D54">
        <w:trPr>
          <w:trHeight w:val="55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B3DCA" w14:textId="77777777" w:rsidR="00172EEA" w:rsidRPr="00BC7868" w:rsidRDefault="00EC33AE" w:rsidP="00D87EA5">
            <w:pPr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  <w:r w:rsidRPr="00BC7868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국적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E6E23" w14:textId="77777777" w:rsidR="00172EEA" w:rsidRPr="00BC7868" w:rsidRDefault="00172EEA" w:rsidP="00D87EA5">
            <w:pPr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419F1" w14:textId="77777777" w:rsidR="00172EEA" w:rsidRPr="00BC7868" w:rsidRDefault="00EC33AE" w:rsidP="00D87EA5">
            <w:pPr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  <w:r w:rsidRPr="00BC7868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재류자격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41BAD" w14:textId="77777777" w:rsidR="00172EEA" w:rsidRPr="00BC7868" w:rsidRDefault="00172EEA" w:rsidP="00D87EA5">
            <w:pPr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172EEA" w:rsidRPr="00BC7868" w14:paraId="4B6697D1" w14:textId="77777777" w:rsidTr="00AF1C3D">
        <w:trPr>
          <w:trHeight w:val="578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35CF5" w14:textId="77777777" w:rsidR="00172EEA" w:rsidRPr="00BC7868" w:rsidRDefault="00EC33AE" w:rsidP="00D87EA5">
            <w:pPr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  <w:r w:rsidRPr="00BC7868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주소</w:t>
            </w:r>
          </w:p>
        </w:tc>
        <w:tc>
          <w:tcPr>
            <w:tcW w:w="910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1ECD0" w14:textId="77777777" w:rsidR="00172EEA" w:rsidRPr="00BC7868" w:rsidRDefault="00172EEA" w:rsidP="00D87EA5">
            <w:pPr>
              <w:rPr>
                <w:rFonts w:ascii="Malgun Gothic" w:eastAsia="Malgun Gothic" w:hAnsi="Malgun Gothic"/>
                <w:sz w:val="18"/>
                <w:szCs w:val="18"/>
              </w:rPr>
            </w:pPr>
            <w:r w:rsidRPr="00BC7868">
              <w:rPr>
                <w:rFonts w:ascii="ＭＳ 明朝" w:hAnsi="ＭＳ 明朝" w:cs="ＭＳ 明朝" w:hint="eastAsia"/>
                <w:sz w:val="18"/>
                <w:szCs w:val="18"/>
              </w:rPr>
              <w:t>〒</w:t>
            </w:r>
          </w:p>
        </w:tc>
      </w:tr>
      <w:tr w:rsidR="00172EEA" w:rsidRPr="00BC7868" w14:paraId="3E860595" w14:textId="77777777" w:rsidTr="00505D54">
        <w:trPr>
          <w:trHeight w:val="404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DB05DE" w14:textId="77777777" w:rsidR="00172EEA" w:rsidRPr="00BC7868" w:rsidRDefault="00172EEA" w:rsidP="00D87EA5">
            <w:pPr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227CE06E" w14:textId="77777777" w:rsidR="00172EEA" w:rsidRPr="00BC7868" w:rsidRDefault="00EC33AE" w:rsidP="00D87EA5">
            <w:pPr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  <w:r w:rsidRPr="00BC7868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연락처</w:t>
            </w:r>
          </w:p>
          <w:p w14:paraId="2BBA9A14" w14:textId="77777777" w:rsidR="00172EEA" w:rsidRPr="00BC7868" w:rsidRDefault="00172EEA" w:rsidP="00D87EA5">
            <w:pPr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B5BAFF" w14:textId="77777777" w:rsidR="00172EEA" w:rsidRPr="00BC7868" w:rsidRDefault="00172EEA" w:rsidP="00D87EA5">
            <w:pPr>
              <w:rPr>
                <w:rFonts w:ascii="Malgun Gothic" w:eastAsia="Malgun Gothic" w:hAnsi="Malgun Gothic"/>
                <w:sz w:val="18"/>
                <w:szCs w:val="18"/>
              </w:rPr>
            </w:pPr>
            <w:r w:rsidRPr="00BC7868">
              <w:rPr>
                <w:rFonts w:ascii="Malgun Gothic" w:eastAsia="Malgun Gothic" w:hAnsi="Malgun Gothic" w:hint="eastAsia"/>
                <w:sz w:val="18"/>
                <w:szCs w:val="18"/>
              </w:rPr>
              <w:t>TEL</w:t>
            </w:r>
          </w:p>
        </w:tc>
        <w:tc>
          <w:tcPr>
            <w:tcW w:w="7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39849" w14:textId="77777777" w:rsidR="00172EEA" w:rsidRPr="00BC7868" w:rsidRDefault="00EC33AE" w:rsidP="00EC33AE">
            <w:pPr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  <w:r w:rsidRPr="00BC7868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 xml:space="preserve">화요일부터 </w:t>
            </w:r>
            <w:r w:rsidR="00673E7E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 xml:space="preserve">토요일까지 </w:t>
            </w:r>
            <w:r w:rsidR="00172EEA" w:rsidRPr="00BC7868">
              <w:rPr>
                <w:rFonts w:ascii="Malgun Gothic" w:eastAsia="Malgun Gothic" w:hAnsi="Malgun Gothic"/>
                <w:sz w:val="18"/>
                <w:szCs w:val="18"/>
                <w:lang w:eastAsia="ko-KR"/>
              </w:rPr>
              <w:t>9:00</w:t>
            </w:r>
            <w:r w:rsidR="00172EEA" w:rsidRPr="00BC7868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>～</w:t>
            </w:r>
            <w:r w:rsidR="00467363">
              <w:rPr>
                <w:rFonts w:ascii="Malgun Gothic" w:eastAsia="Malgun Gothic" w:hAnsi="Malgun Gothic"/>
                <w:sz w:val="18"/>
                <w:szCs w:val="18"/>
                <w:lang w:eastAsia="ko-KR"/>
              </w:rPr>
              <w:t>17:</w:t>
            </w:r>
            <w:r w:rsidR="00673E7E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 xml:space="preserve">15 </w:t>
            </w:r>
            <w:r w:rsidRPr="00BC7868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시간대에 연락이 되는 전화번호를 기입해 주십시오.</w:t>
            </w:r>
          </w:p>
        </w:tc>
      </w:tr>
      <w:tr w:rsidR="00172EEA" w:rsidRPr="00BC7868" w14:paraId="4D336CC0" w14:textId="77777777" w:rsidTr="00505D54">
        <w:trPr>
          <w:trHeight w:val="428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0EF89" w14:textId="77777777" w:rsidR="00172EEA" w:rsidRPr="00BC7868" w:rsidRDefault="00172EEA" w:rsidP="00D87EA5">
            <w:pPr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21C67" w14:textId="77777777" w:rsidR="00172EEA" w:rsidRPr="00BC7868" w:rsidRDefault="00172EEA" w:rsidP="00D87EA5">
            <w:pPr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</w:p>
        </w:tc>
        <w:tc>
          <w:tcPr>
            <w:tcW w:w="7970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8A01F" w14:textId="77777777" w:rsidR="00172EEA" w:rsidRPr="00505D54" w:rsidRDefault="00172EEA" w:rsidP="00D87EA5">
            <w:pPr>
              <w:rPr>
                <w:rFonts w:ascii="Malgun Gothic" w:eastAsiaTheme="minorEastAsia" w:hAnsi="Malgun Gothic"/>
                <w:sz w:val="18"/>
                <w:szCs w:val="18"/>
                <w:lang w:eastAsia="ko-KR"/>
              </w:rPr>
            </w:pPr>
          </w:p>
        </w:tc>
      </w:tr>
      <w:tr w:rsidR="00172EEA" w:rsidRPr="00BC7868" w14:paraId="668750F5" w14:textId="77777777" w:rsidTr="00AF1C3D">
        <w:trPr>
          <w:trHeight w:val="588"/>
        </w:trPr>
        <w:tc>
          <w:tcPr>
            <w:tcW w:w="8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DFD106" w14:textId="77777777" w:rsidR="00172EEA" w:rsidRPr="00BC7868" w:rsidRDefault="00172EEA" w:rsidP="00D87EA5">
            <w:pPr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62B3C3" w14:textId="77777777" w:rsidR="00172EEA" w:rsidRPr="00BC7868" w:rsidRDefault="00172EEA" w:rsidP="00D87EA5">
            <w:pPr>
              <w:rPr>
                <w:rFonts w:ascii="Malgun Gothic" w:eastAsia="Malgun Gothic" w:hAnsi="Malgun Gothic"/>
                <w:sz w:val="18"/>
                <w:szCs w:val="18"/>
              </w:rPr>
            </w:pPr>
            <w:r w:rsidRPr="00BC7868">
              <w:rPr>
                <w:rFonts w:ascii="Malgun Gothic" w:eastAsia="Malgun Gothic" w:hAnsi="Malgun Gothic" w:hint="eastAsia"/>
                <w:sz w:val="18"/>
                <w:szCs w:val="18"/>
              </w:rPr>
              <w:t>E-mail</w:t>
            </w:r>
          </w:p>
        </w:tc>
        <w:tc>
          <w:tcPr>
            <w:tcW w:w="7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971ED9" w14:textId="77777777" w:rsidR="00172EEA" w:rsidRPr="00BC7868" w:rsidRDefault="00172EEA" w:rsidP="00D87EA5">
            <w:pPr>
              <w:rPr>
                <w:rFonts w:ascii="Malgun Gothic" w:eastAsia="Malgun Gothic" w:hAnsi="Malgun Gothic"/>
                <w:sz w:val="18"/>
                <w:szCs w:val="18"/>
              </w:rPr>
            </w:pPr>
            <w:r w:rsidRPr="00BC7868">
              <w:rPr>
                <w:rFonts w:ascii="Malgun Gothic" w:eastAsia="Malgun Gothic" w:hAnsi="Malgun Gothic" w:hint="eastAsia"/>
                <w:sz w:val="18"/>
                <w:szCs w:val="18"/>
              </w:rPr>
              <w:t xml:space="preserve">　　　　</w:t>
            </w:r>
            <w:r w:rsidR="007F58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BC7868">
              <w:rPr>
                <w:rFonts w:ascii="Malgun Gothic" w:eastAsia="Malgun Gothic" w:hAnsi="Malgun Gothic" w:hint="eastAsia"/>
                <w:sz w:val="18"/>
                <w:szCs w:val="18"/>
              </w:rPr>
              <w:t xml:space="preserve">　　　　　　＠</w:t>
            </w:r>
          </w:p>
        </w:tc>
      </w:tr>
      <w:tr w:rsidR="00172EEA" w:rsidRPr="005E1730" w14:paraId="6D774278" w14:textId="77777777">
        <w:tc>
          <w:tcPr>
            <w:tcW w:w="99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9B6F2" w14:textId="77777777" w:rsidR="00172EEA" w:rsidRPr="00467363" w:rsidRDefault="00172EEA" w:rsidP="00D87EA5">
            <w:pPr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  <w:r w:rsidRPr="00BC7868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>【</w:t>
            </w:r>
            <w:r w:rsidR="00EC33AE" w:rsidRPr="00BC7868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상담내용</w:t>
            </w:r>
            <w:r w:rsidRPr="00BC7868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>】</w:t>
            </w:r>
            <w:r w:rsidR="00505D54">
              <w:rPr>
                <w:rFonts w:ascii="Malgun Gothic" w:eastAsiaTheme="minorEastAsia" w:hAnsi="Malgun Gothic" w:hint="eastAsia"/>
                <w:sz w:val="18"/>
                <w:szCs w:val="18"/>
                <w:lang w:eastAsia="ko-KR"/>
              </w:rPr>
              <w:t xml:space="preserve">　</w:t>
            </w:r>
            <w:r w:rsidRPr="00BC7868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 xml:space="preserve">※　</w:t>
            </w:r>
            <w:r w:rsidR="00543387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직면한</w:t>
            </w:r>
            <w:r w:rsidR="00EC33AE" w:rsidRPr="00BC7868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 xml:space="preserve"> 문제에 대</w:t>
            </w:r>
            <w:r w:rsidR="005E1730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한</w:t>
            </w:r>
            <w:r w:rsidR="00EC33AE" w:rsidRPr="00BC7868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 xml:space="preserve"> 적절한 조언</w:t>
            </w:r>
            <w:r w:rsidR="005E1730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 xml:space="preserve">을 위해 </w:t>
            </w:r>
            <w:r w:rsidR="00EC33AE" w:rsidRPr="00BC7868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가능한 상세</w:t>
            </w:r>
            <w:r w:rsidR="005E1730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히</w:t>
            </w:r>
            <w:r w:rsidR="00EC33AE" w:rsidRPr="00BC7868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 xml:space="preserve"> 적어 주십시오.</w:t>
            </w:r>
          </w:p>
          <w:p w14:paraId="712C49FD" w14:textId="77777777" w:rsidR="00172EEA" w:rsidRPr="00864139" w:rsidRDefault="00172EEA" w:rsidP="00864139">
            <w:pPr>
              <w:spacing w:line="400" w:lineRule="exact"/>
              <w:rPr>
                <w:rFonts w:ascii="Malgun Gothic" w:eastAsia="Malgun Gothic" w:hAnsi="Malgun Gothic"/>
                <w:sz w:val="16"/>
                <w:szCs w:val="16"/>
                <w:lang w:eastAsia="ko-KR"/>
              </w:rPr>
            </w:pPr>
          </w:p>
          <w:p w14:paraId="4B1F544A" w14:textId="77777777" w:rsidR="00172EEA" w:rsidRPr="00864139" w:rsidRDefault="00172EEA" w:rsidP="00864139">
            <w:pPr>
              <w:spacing w:line="400" w:lineRule="exact"/>
              <w:rPr>
                <w:rFonts w:ascii="Malgun Gothic" w:eastAsia="Malgun Gothic" w:hAnsi="Malgun Gothic"/>
                <w:sz w:val="16"/>
                <w:szCs w:val="16"/>
                <w:lang w:eastAsia="ko-KR"/>
              </w:rPr>
            </w:pPr>
          </w:p>
          <w:p w14:paraId="0BF16B96" w14:textId="77777777" w:rsidR="00172EEA" w:rsidRPr="00864139" w:rsidRDefault="00172EEA" w:rsidP="00864139">
            <w:pPr>
              <w:spacing w:line="400" w:lineRule="exact"/>
              <w:rPr>
                <w:rFonts w:ascii="Malgun Gothic" w:eastAsiaTheme="minorEastAsia" w:hAnsi="Malgun Gothic"/>
                <w:sz w:val="16"/>
                <w:szCs w:val="16"/>
                <w:lang w:eastAsia="ko-KR"/>
              </w:rPr>
            </w:pPr>
          </w:p>
          <w:p w14:paraId="47B8FEA8" w14:textId="77777777" w:rsidR="007F5830" w:rsidRPr="00864139" w:rsidRDefault="007F5830" w:rsidP="00864139">
            <w:pPr>
              <w:spacing w:line="400" w:lineRule="exact"/>
              <w:rPr>
                <w:rFonts w:ascii="Malgun Gothic" w:eastAsiaTheme="minorEastAsia" w:hAnsi="Malgun Gothic"/>
                <w:sz w:val="16"/>
                <w:szCs w:val="16"/>
                <w:lang w:eastAsia="ko-KR"/>
              </w:rPr>
            </w:pPr>
          </w:p>
          <w:p w14:paraId="1F0E5078" w14:textId="77777777" w:rsidR="007F5830" w:rsidRPr="00864139" w:rsidRDefault="007F5830" w:rsidP="00864139">
            <w:pPr>
              <w:spacing w:line="400" w:lineRule="exact"/>
              <w:rPr>
                <w:rFonts w:ascii="Malgun Gothic" w:eastAsiaTheme="minorEastAsia" w:hAnsi="Malgun Gothic"/>
                <w:sz w:val="16"/>
                <w:szCs w:val="16"/>
                <w:lang w:eastAsia="ko-KR"/>
              </w:rPr>
            </w:pPr>
          </w:p>
          <w:p w14:paraId="0331D27B" w14:textId="77777777" w:rsidR="00172EEA" w:rsidRPr="00864139" w:rsidRDefault="00172EEA" w:rsidP="00864139">
            <w:pPr>
              <w:spacing w:line="400" w:lineRule="exact"/>
              <w:rPr>
                <w:rFonts w:ascii="Malgun Gothic" w:eastAsiaTheme="minorEastAsia" w:hAnsi="Malgun Gothic"/>
                <w:sz w:val="16"/>
                <w:szCs w:val="16"/>
                <w:lang w:eastAsia="ko-KR"/>
              </w:rPr>
            </w:pPr>
          </w:p>
          <w:p w14:paraId="296465B8" w14:textId="1EBFB9B7" w:rsidR="00AF205C" w:rsidRDefault="00AF205C" w:rsidP="00864139">
            <w:pPr>
              <w:spacing w:line="400" w:lineRule="exact"/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</w:p>
          <w:p w14:paraId="3C447207" w14:textId="77777777" w:rsidR="00864139" w:rsidRDefault="00864139" w:rsidP="00864139">
            <w:pPr>
              <w:spacing w:line="400" w:lineRule="exact"/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</w:p>
          <w:p w14:paraId="11D549B6" w14:textId="77777777" w:rsidR="00673E7E" w:rsidRDefault="00673E7E" w:rsidP="00864139">
            <w:pPr>
              <w:spacing w:line="400" w:lineRule="exact"/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</w:p>
          <w:p w14:paraId="4ECA784F" w14:textId="30C9D9B0" w:rsidR="00DF4DD5" w:rsidRDefault="00DF4DD5" w:rsidP="00864139">
            <w:pPr>
              <w:spacing w:line="400" w:lineRule="exact"/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</w:p>
          <w:p w14:paraId="7A3907FE" w14:textId="78F490E8" w:rsidR="00864139" w:rsidRDefault="00864139" w:rsidP="00864139">
            <w:pPr>
              <w:spacing w:line="400" w:lineRule="exact"/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</w:p>
          <w:p w14:paraId="59681B60" w14:textId="0FE3F25F" w:rsidR="00864139" w:rsidRDefault="00864139" w:rsidP="00864139">
            <w:pPr>
              <w:spacing w:line="400" w:lineRule="exact"/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</w:p>
          <w:p w14:paraId="36D5D6EB" w14:textId="77777777" w:rsidR="00790958" w:rsidRDefault="00790958" w:rsidP="00864139">
            <w:pPr>
              <w:spacing w:line="400" w:lineRule="exact"/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</w:p>
          <w:p w14:paraId="7E42A03F" w14:textId="77777777" w:rsidR="00864139" w:rsidRDefault="00864139" w:rsidP="00864139">
            <w:pPr>
              <w:spacing w:line="400" w:lineRule="exact"/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</w:p>
          <w:p w14:paraId="7F5BEA2F" w14:textId="77777777" w:rsidR="00DF4DD5" w:rsidRDefault="00DF4DD5" w:rsidP="00864139">
            <w:pPr>
              <w:spacing w:line="400" w:lineRule="exact"/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</w:p>
          <w:p w14:paraId="0B9EFDB2" w14:textId="487659B2" w:rsidR="00DF4DD5" w:rsidRPr="00673E7E" w:rsidRDefault="00DF4DD5" w:rsidP="00D87EA5">
            <w:pPr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</w:p>
        </w:tc>
      </w:tr>
      <w:tr w:rsidR="00172EEA" w:rsidRPr="00673E7E" w14:paraId="7DCCC720" w14:textId="77777777">
        <w:tc>
          <w:tcPr>
            <w:tcW w:w="99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DE743" w14:textId="77777777" w:rsidR="00172EEA" w:rsidRPr="00673E7E" w:rsidRDefault="00EC33AE" w:rsidP="00DF4DD5">
            <w:pPr>
              <w:pStyle w:val="ad"/>
              <w:spacing w:line="400" w:lineRule="exact"/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  <w:r w:rsidRPr="00673E7E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개인정보</w:t>
            </w:r>
            <w:r w:rsidRPr="00673E7E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 xml:space="preserve"> </w:t>
            </w:r>
            <w:r w:rsidRPr="00673E7E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취급에</w:t>
            </w:r>
            <w:r w:rsidRPr="00673E7E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 xml:space="preserve"> </w:t>
            </w:r>
            <w:r w:rsidRPr="00673E7E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대해서</w:t>
            </w:r>
          </w:p>
          <w:p w14:paraId="48DDBDF2" w14:textId="1E175543" w:rsidR="00172EEA" w:rsidRPr="00673E7E" w:rsidRDefault="00790958" w:rsidP="00DF4DD5">
            <w:pPr>
              <w:pStyle w:val="ad"/>
              <w:spacing w:line="400" w:lineRule="exact"/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  <w:r w:rsidRPr="00790958">
              <w:rPr>
                <w:rFonts w:ascii="Malgun Gothic" w:eastAsia="Malgun Gothic" w:hAnsi="Malgun Gothic"/>
                <w:sz w:val="18"/>
                <w:szCs w:val="18"/>
                <w:lang w:eastAsia="ko-KR"/>
              </w:rPr>
              <w:t xml:space="preserve">  </w:t>
            </w:r>
            <w:r w:rsidRPr="00790958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>상담에 이용되는 개인정보는,</w:t>
            </w:r>
            <w:r w:rsidRPr="00790958">
              <w:rPr>
                <w:rFonts w:ascii="Malgun Gothic" w:eastAsia="Malgun Gothic" w:hAnsi="Malgun Gothic"/>
                <w:sz w:val="18"/>
                <w:szCs w:val="18"/>
                <w:lang w:eastAsia="ko-KR"/>
              </w:rPr>
              <w:t xml:space="preserve"> </w:t>
            </w:r>
            <w:r w:rsidRPr="00790958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>상담자와의 연락과 상담사업 실시를 위해 사용됩니다.</w:t>
            </w:r>
            <w:r w:rsidRPr="00790958">
              <w:rPr>
                <w:rFonts w:ascii="Malgun Gothic" w:eastAsia="Malgun Gothic" w:hAnsi="Malgun Gothic"/>
                <w:sz w:val="18"/>
                <w:szCs w:val="18"/>
                <w:lang w:eastAsia="ko-KR"/>
              </w:rPr>
              <w:t xml:space="preserve"> </w:t>
            </w:r>
            <w:r w:rsidRPr="00790958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>또한,</w:t>
            </w:r>
            <w:r w:rsidRPr="00790958">
              <w:rPr>
                <w:rFonts w:ascii="Malgun Gothic" w:eastAsia="Malgun Gothic" w:hAnsi="Malgun Gothic"/>
                <w:sz w:val="18"/>
                <w:szCs w:val="18"/>
                <w:lang w:eastAsia="ko-KR"/>
              </w:rPr>
              <w:t xml:space="preserve"> </w:t>
            </w:r>
            <w:r w:rsidRPr="00790958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>기재된 정보는 원만한 상담사업을 실시하기 위해서 담당 변호사와 행정서사 등 사업관계자에게 제공할 필요가 있습니다.</w:t>
            </w:r>
            <w:r w:rsidRPr="00790958">
              <w:rPr>
                <w:rFonts w:ascii="Malgun Gothic" w:eastAsia="Malgun Gothic" w:hAnsi="Malgun Gothic"/>
                <w:sz w:val="18"/>
                <w:szCs w:val="18"/>
                <w:lang w:eastAsia="ko-KR"/>
              </w:rPr>
              <w:t xml:space="preserve"> </w:t>
            </w:r>
            <w:r w:rsidRPr="00790958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 xml:space="preserve">상담자의 정보는 사용목적 범위 내에서 적절하게 사용됩니다. </w:t>
            </w:r>
            <w:r w:rsidR="00767FDF" w:rsidRPr="00673E7E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 xml:space="preserve"> </w:t>
            </w:r>
            <w:r w:rsidR="00767FDF" w:rsidRPr="00673E7E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이와</w:t>
            </w:r>
            <w:r w:rsidR="00767FDF" w:rsidRPr="00673E7E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 xml:space="preserve"> </w:t>
            </w:r>
            <w:r w:rsidR="00767FDF" w:rsidRPr="00673E7E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같은</w:t>
            </w:r>
            <w:r w:rsidR="00767FDF" w:rsidRPr="00673E7E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 xml:space="preserve"> </w:t>
            </w:r>
            <w:r w:rsidR="00767FDF" w:rsidRPr="00673E7E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내용에</w:t>
            </w:r>
            <w:r w:rsidR="00767FDF" w:rsidRPr="00673E7E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 xml:space="preserve"> </w:t>
            </w:r>
            <w:r w:rsidR="00767FDF" w:rsidRPr="00673E7E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동의하시면</w:t>
            </w:r>
            <w:r w:rsidR="00BC7868" w:rsidRPr="00673E7E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 xml:space="preserve"> </w:t>
            </w:r>
            <w:r w:rsidR="00545789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 xml:space="preserve">아래에 </w:t>
            </w:r>
            <w:r w:rsidR="00767FDF" w:rsidRPr="00673E7E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체크해</w:t>
            </w:r>
            <w:r w:rsidR="00767FDF" w:rsidRPr="00673E7E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 xml:space="preserve"> </w:t>
            </w:r>
            <w:r w:rsidR="00767FDF" w:rsidRPr="00673E7E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주십시오</w:t>
            </w:r>
            <w:r w:rsidR="00767FDF" w:rsidRPr="00673E7E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 xml:space="preserve">. </w:t>
            </w:r>
          </w:p>
        </w:tc>
      </w:tr>
      <w:tr w:rsidR="00172EEA" w:rsidRPr="00673E7E" w14:paraId="00B828F1" w14:textId="77777777" w:rsidTr="00CD0AF4">
        <w:trPr>
          <w:trHeight w:val="505"/>
        </w:trPr>
        <w:tc>
          <w:tcPr>
            <w:tcW w:w="9991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0B24" w14:textId="77777777" w:rsidR="00467363" w:rsidRPr="00673E7E" w:rsidRDefault="00172EEA" w:rsidP="00CD0AF4">
            <w:pPr>
              <w:pStyle w:val="ad"/>
              <w:jc w:val="center"/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  <w:r w:rsidRPr="003A7ADB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□</w:t>
            </w:r>
            <w:r w:rsidRPr="00673E7E">
              <w:rPr>
                <w:rFonts w:ascii="Malgun Gothic" w:eastAsia="Malgun Gothic" w:hAnsi="Malgun Gothic"/>
                <w:sz w:val="18"/>
                <w:szCs w:val="18"/>
                <w:lang w:eastAsia="ko-KR"/>
              </w:rPr>
              <w:t xml:space="preserve"> </w:t>
            </w:r>
            <w:r w:rsidR="00767FDF" w:rsidRPr="00673E7E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개인정보</w:t>
            </w:r>
            <w:r w:rsidR="00767FDF" w:rsidRPr="00673E7E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 xml:space="preserve"> </w:t>
            </w:r>
            <w:r w:rsidR="00767FDF" w:rsidRPr="00673E7E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취급에</w:t>
            </w:r>
            <w:r w:rsidR="00767FDF" w:rsidRPr="00673E7E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 xml:space="preserve"> </w:t>
            </w:r>
            <w:r w:rsidR="00767FDF" w:rsidRPr="00673E7E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동의합니다</w:t>
            </w:r>
            <w:r w:rsidR="00767FDF" w:rsidRPr="00673E7E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>.</w:t>
            </w:r>
          </w:p>
        </w:tc>
      </w:tr>
    </w:tbl>
    <w:p w14:paraId="1884D801" w14:textId="77777777" w:rsidR="007F5830" w:rsidRPr="00673E7E" w:rsidRDefault="00172EEA" w:rsidP="00DF4DD5">
      <w:pPr>
        <w:pStyle w:val="ad"/>
        <w:spacing w:line="400" w:lineRule="exact"/>
        <w:jc w:val="center"/>
        <w:rPr>
          <w:rFonts w:ascii="Malgun Gothic" w:eastAsia="Malgun Gothic" w:hAnsi="Malgun Gothic"/>
          <w:b/>
          <w:sz w:val="18"/>
          <w:szCs w:val="18"/>
        </w:rPr>
      </w:pPr>
      <w:r w:rsidRPr="00673E7E">
        <w:rPr>
          <w:rFonts w:ascii="Malgun Gothic" w:eastAsia="Malgun Gothic" w:hAnsi="Malgun Gothic" w:cs="ＭＳ 明朝" w:hint="eastAsia"/>
          <w:b/>
          <w:sz w:val="18"/>
          <w:szCs w:val="18"/>
          <w:lang w:eastAsia="ko-KR"/>
        </w:rPr>
        <w:t>※</w:t>
      </w:r>
      <w:r w:rsidRPr="00673E7E">
        <w:rPr>
          <w:rFonts w:ascii="Malgun Gothic" w:eastAsia="Malgun Gothic" w:hAnsi="Malgun Gothic"/>
          <w:b/>
          <w:sz w:val="18"/>
          <w:szCs w:val="18"/>
          <w:lang w:eastAsia="ko-KR"/>
        </w:rPr>
        <w:t xml:space="preserve">　</w:t>
      </w:r>
      <w:proofErr w:type="spellStart"/>
      <w:r w:rsidR="00156DC5" w:rsidRPr="00673E7E">
        <w:rPr>
          <w:rFonts w:ascii="Malgun Gothic" w:eastAsia="Malgun Gothic" w:hAnsi="Malgun Gothic" w:cs="Batang"/>
          <w:b/>
          <w:sz w:val="18"/>
          <w:szCs w:val="18"/>
          <w:lang w:eastAsia="ko-KR"/>
        </w:rPr>
        <w:t>송부처</w:t>
      </w:r>
      <w:proofErr w:type="spellEnd"/>
      <w:r w:rsidRPr="00673E7E">
        <w:rPr>
          <w:rFonts w:ascii="Malgun Gothic" w:eastAsia="Malgun Gothic" w:hAnsi="Malgun Gothic"/>
          <w:b/>
          <w:sz w:val="18"/>
          <w:szCs w:val="18"/>
          <w:lang w:eastAsia="ko-KR"/>
        </w:rPr>
        <w:t>(</w:t>
      </w:r>
      <w:r w:rsidR="00A11B26" w:rsidRPr="00673E7E">
        <w:rPr>
          <w:rFonts w:ascii="Malgun Gothic" w:eastAsia="Malgun Gothic" w:hAnsi="Malgun Gothic" w:cs="Batang"/>
          <w:b/>
          <w:sz w:val="18"/>
          <w:szCs w:val="18"/>
          <w:lang w:eastAsia="ko-KR"/>
        </w:rPr>
        <w:t>주최자</w:t>
      </w:r>
      <w:r w:rsidRPr="00673E7E">
        <w:rPr>
          <w:rFonts w:ascii="Malgun Gothic" w:eastAsia="Malgun Gothic" w:hAnsi="Malgun Gothic"/>
          <w:b/>
          <w:sz w:val="18"/>
          <w:szCs w:val="18"/>
          <w:lang w:eastAsia="ko-KR"/>
        </w:rPr>
        <w:t>)</w:t>
      </w:r>
    </w:p>
    <w:p w14:paraId="3B5F5BEB" w14:textId="77777777" w:rsidR="00040D82" w:rsidRPr="00673E7E" w:rsidRDefault="00BC7868" w:rsidP="00DF4DD5">
      <w:pPr>
        <w:pStyle w:val="ad"/>
        <w:spacing w:line="400" w:lineRule="exact"/>
        <w:jc w:val="center"/>
        <w:rPr>
          <w:rFonts w:ascii="Malgun Gothic" w:eastAsia="Malgun Gothic" w:hAnsi="Malgun Gothic"/>
          <w:sz w:val="18"/>
          <w:szCs w:val="18"/>
        </w:rPr>
      </w:pPr>
      <w:r w:rsidRPr="00673E7E">
        <w:rPr>
          <w:rFonts w:ascii="Malgun Gothic" w:eastAsia="Malgun Gothic" w:hAnsi="Malgun Gothic" w:cs="Batang"/>
          <w:sz w:val="18"/>
          <w:szCs w:val="18"/>
          <w:lang w:eastAsia="ko-KR"/>
        </w:rPr>
        <w:t>후쿠시마현국제교류협회</w:t>
      </w:r>
      <w:r w:rsidR="00172EEA" w:rsidRPr="00673E7E">
        <w:rPr>
          <w:rFonts w:ascii="Malgun Gothic" w:eastAsia="Malgun Gothic" w:hAnsi="Malgun Gothic"/>
          <w:sz w:val="18"/>
          <w:szCs w:val="18"/>
          <w:lang w:eastAsia="ko-KR"/>
        </w:rPr>
        <w:t>（</w:t>
      </w:r>
      <w:r w:rsidR="007F5830" w:rsidRPr="00673E7E">
        <w:rPr>
          <w:rFonts w:ascii="Malgun Gothic" w:eastAsia="Malgun Gothic" w:hAnsi="Malgun Gothic"/>
          <w:sz w:val="18"/>
          <w:szCs w:val="18"/>
          <w:lang w:eastAsia="ko-KR"/>
        </w:rPr>
        <w:t>TEL:024-524-1316</w:t>
      </w:r>
      <w:r w:rsidR="007F5830" w:rsidRPr="00673E7E">
        <w:rPr>
          <w:rFonts w:ascii="Malgun Gothic" w:eastAsia="Malgun Gothic" w:hAnsi="Malgun Gothic"/>
          <w:sz w:val="18"/>
          <w:szCs w:val="18"/>
        </w:rPr>
        <w:t xml:space="preserve">　</w:t>
      </w:r>
      <w:r w:rsidR="007F5830" w:rsidRPr="00673E7E">
        <w:rPr>
          <w:rFonts w:ascii="Malgun Gothic" w:eastAsia="Malgun Gothic" w:hAnsi="Malgun Gothic"/>
          <w:sz w:val="18"/>
          <w:szCs w:val="18"/>
          <w:lang w:eastAsia="ko-KR"/>
        </w:rPr>
        <w:t>https://www.worldvillage.org/life/</w:t>
      </w:r>
      <w:r w:rsidR="007F5830" w:rsidRPr="00673E7E">
        <w:rPr>
          <w:rFonts w:ascii="Malgun Gothic" w:eastAsia="Malgun Gothic" w:hAnsi="Malgun Gothic"/>
          <w:sz w:val="18"/>
          <w:szCs w:val="18"/>
        </w:rPr>
        <w:t>）</w:t>
      </w:r>
    </w:p>
    <w:p w14:paraId="54561562" w14:textId="77777777" w:rsidR="009100CE" w:rsidRPr="00673E7E" w:rsidRDefault="00040D82" w:rsidP="00790958">
      <w:pPr>
        <w:pStyle w:val="ad"/>
        <w:spacing w:line="300" w:lineRule="exact"/>
        <w:jc w:val="center"/>
        <w:rPr>
          <w:rFonts w:ascii="Malgun Gothic" w:eastAsia="Malgun Gothic" w:hAnsi="Malgun Gothic"/>
          <w:sz w:val="18"/>
          <w:szCs w:val="18"/>
          <w:lang w:eastAsia="ko-KR"/>
        </w:rPr>
      </w:pPr>
      <w:r w:rsidRPr="00673E7E">
        <w:rPr>
          <w:rFonts w:ascii="Malgun Gothic" w:eastAsia="Malgun Gothic" w:hAnsi="Malgun Gothic"/>
          <w:sz w:val="18"/>
          <w:szCs w:val="18"/>
          <w:lang w:eastAsia="ko-KR"/>
        </w:rPr>
        <w:t>E-mail</w:t>
      </w:r>
      <w:r w:rsidR="009100CE" w:rsidRPr="00673E7E">
        <w:rPr>
          <w:rFonts w:ascii="Malgun Gothic" w:eastAsia="Malgun Gothic" w:hAnsi="Malgun Gothic"/>
          <w:sz w:val="18"/>
          <w:szCs w:val="18"/>
          <w:lang w:eastAsia="ko-KR"/>
        </w:rPr>
        <w:t>：</w:t>
      </w:r>
      <w:r w:rsidR="006917D1" w:rsidRPr="00673E7E">
        <w:rPr>
          <w:rFonts w:ascii="Malgun Gothic" w:eastAsia="Malgun Gothic" w:hAnsi="Malgun Gothic"/>
          <w:sz w:val="18"/>
          <w:szCs w:val="18"/>
          <w:lang w:eastAsia="ko-KR"/>
        </w:rPr>
        <w:t xml:space="preserve">ask@worldvillage.org   </w:t>
      </w:r>
      <w:r w:rsidR="009100CE" w:rsidRPr="00673E7E">
        <w:rPr>
          <w:rFonts w:ascii="Malgun Gothic" w:eastAsia="Malgun Gothic" w:hAnsi="Malgun Gothic"/>
          <w:sz w:val="18"/>
          <w:szCs w:val="18"/>
          <w:lang w:eastAsia="ko-KR"/>
        </w:rPr>
        <w:t>FAX ：</w:t>
      </w:r>
      <w:r w:rsidR="00D87EA5" w:rsidRPr="00673E7E">
        <w:rPr>
          <w:rFonts w:ascii="Malgun Gothic" w:eastAsia="Malgun Gothic" w:hAnsi="Malgun Gothic"/>
          <w:sz w:val="18"/>
          <w:szCs w:val="18"/>
          <w:lang w:eastAsia="ko-KR"/>
        </w:rPr>
        <w:t>024-521-8308</w:t>
      </w:r>
    </w:p>
    <w:p w14:paraId="057F2C05" w14:textId="7BC5F6DE" w:rsidR="000812C7" w:rsidRDefault="00BC7868" w:rsidP="00790958">
      <w:pPr>
        <w:pStyle w:val="ad"/>
        <w:spacing w:line="300" w:lineRule="exact"/>
        <w:jc w:val="center"/>
        <w:rPr>
          <w:rFonts w:ascii="Malgun Gothic" w:eastAsia="Malgun Gothic" w:hAnsi="Malgun Gothic"/>
          <w:sz w:val="18"/>
          <w:szCs w:val="18"/>
          <w:lang w:eastAsia="ko-KR"/>
        </w:rPr>
      </w:pPr>
      <w:r w:rsidRPr="00673E7E">
        <w:rPr>
          <w:rFonts w:ascii="Malgun Gothic" w:eastAsia="Malgun Gothic" w:hAnsi="Malgun Gothic" w:cs="Batang"/>
          <w:sz w:val="18"/>
          <w:szCs w:val="18"/>
          <w:lang w:eastAsia="ko-KR"/>
        </w:rPr>
        <w:t>우송</w:t>
      </w:r>
      <w:r w:rsidR="00D87EA5" w:rsidRPr="00673E7E">
        <w:rPr>
          <w:rFonts w:ascii="Malgun Gothic" w:eastAsia="Malgun Gothic" w:hAnsi="Malgun Gothic"/>
          <w:sz w:val="18"/>
          <w:szCs w:val="18"/>
          <w:lang w:eastAsia="ko-KR"/>
        </w:rPr>
        <w:t>（</w:t>
      </w:r>
      <w:r w:rsidRPr="00673E7E">
        <w:rPr>
          <w:rFonts w:ascii="Malgun Gothic" w:eastAsia="Malgun Gothic" w:hAnsi="Malgun Gothic" w:cs="Batang"/>
          <w:sz w:val="18"/>
          <w:szCs w:val="18"/>
          <w:lang w:eastAsia="ko-KR"/>
        </w:rPr>
        <w:t>지참</w:t>
      </w:r>
      <w:r w:rsidR="00D87EA5" w:rsidRPr="00673E7E">
        <w:rPr>
          <w:rFonts w:ascii="Malgun Gothic" w:eastAsia="Malgun Gothic" w:hAnsi="Malgun Gothic"/>
          <w:sz w:val="18"/>
          <w:szCs w:val="18"/>
          <w:lang w:eastAsia="ko-KR"/>
        </w:rPr>
        <w:t>）</w:t>
      </w:r>
      <w:r w:rsidR="006917D1" w:rsidRPr="00673E7E">
        <w:rPr>
          <w:rFonts w:ascii="Malgun Gothic" w:eastAsia="Malgun Gothic" w:hAnsi="Malgun Gothic"/>
          <w:sz w:val="18"/>
          <w:szCs w:val="18"/>
          <w:lang w:eastAsia="ko-KR"/>
        </w:rPr>
        <w:t>:</w:t>
      </w:r>
      <w:r w:rsidR="009100CE" w:rsidRPr="00673E7E">
        <w:rPr>
          <w:rFonts w:ascii="Malgun Gothic" w:eastAsia="Malgun Gothic" w:hAnsi="Malgun Gothic"/>
          <w:sz w:val="18"/>
          <w:szCs w:val="18"/>
          <w:lang w:eastAsia="ko-KR"/>
        </w:rPr>
        <w:t xml:space="preserve">　</w:t>
      </w:r>
      <w:r w:rsidR="00D87EA5" w:rsidRPr="00673E7E">
        <w:rPr>
          <w:rFonts w:ascii="ＭＳ 明朝" w:hAnsi="ＭＳ 明朝" w:cs="ＭＳ 明朝" w:hint="eastAsia"/>
          <w:sz w:val="18"/>
          <w:szCs w:val="18"/>
          <w:lang w:eastAsia="ko-KR"/>
        </w:rPr>
        <w:t>〒</w:t>
      </w:r>
      <w:r w:rsidR="00D87EA5" w:rsidRPr="00673E7E">
        <w:rPr>
          <w:rFonts w:ascii="Malgun Gothic" w:eastAsia="Malgun Gothic" w:hAnsi="Malgun Gothic"/>
          <w:sz w:val="18"/>
          <w:szCs w:val="18"/>
          <w:lang w:eastAsia="ko-KR"/>
        </w:rPr>
        <w:t>960－8103　福島市舟場町２番１</w:t>
      </w:r>
      <w:r w:rsidR="00D87EA5" w:rsidRPr="00673E7E">
        <w:rPr>
          <w:rFonts w:ascii="New Gulim" w:eastAsia="New Gulim" w:hAnsi="New Gulim" w:cs="New Gulim" w:hint="eastAsia"/>
          <w:sz w:val="18"/>
          <w:szCs w:val="18"/>
          <w:lang w:eastAsia="ko-KR"/>
        </w:rPr>
        <w:t>号</w:t>
      </w:r>
      <w:r w:rsidRPr="00673E7E">
        <w:rPr>
          <w:rFonts w:ascii="Malgun Gothic" w:eastAsia="Malgun Gothic" w:hAnsi="Malgun Gothic"/>
          <w:sz w:val="18"/>
          <w:szCs w:val="18"/>
          <w:lang w:eastAsia="ko-KR"/>
        </w:rPr>
        <w:t>(</w:t>
      </w:r>
      <w:r w:rsidRPr="00673E7E">
        <w:rPr>
          <w:rFonts w:ascii="Malgun Gothic" w:eastAsia="Malgun Gothic" w:hAnsi="Malgun Gothic" w:cs="Batang"/>
          <w:sz w:val="18"/>
          <w:szCs w:val="18"/>
          <w:lang w:eastAsia="ko-KR"/>
        </w:rPr>
        <w:t>후쿠시마시</w:t>
      </w:r>
      <w:r w:rsidRPr="00673E7E">
        <w:rPr>
          <w:rFonts w:ascii="Malgun Gothic" w:eastAsia="Malgun Gothic" w:hAnsi="Malgun Gothic"/>
          <w:sz w:val="18"/>
          <w:szCs w:val="18"/>
          <w:lang w:eastAsia="ko-KR"/>
        </w:rPr>
        <w:t xml:space="preserve"> </w:t>
      </w:r>
      <w:r w:rsidRPr="00673E7E">
        <w:rPr>
          <w:rFonts w:ascii="Malgun Gothic" w:eastAsia="Malgun Gothic" w:hAnsi="Malgun Gothic" w:cs="Batang"/>
          <w:sz w:val="18"/>
          <w:szCs w:val="18"/>
          <w:lang w:eastAsia="ko-KR"/>
        </w:rPr>
        <w:t>후나바쵸우</w:t>
      </w:r>
      <w:r w:rsidRPr="00673E7E">
        <w:rPr>
          <w:rFonts w:ascii="Malgun Gothic" w:eastAsia="Malgun Gothic" w:hAnsi="Malgun Gothic"/>
          <w:sz w:val="18"/>
          <w:szCs w:val="18"/>
          <w:lang w:eastAsia="ko-KR"/>
        </w:rPr>
        <w:t xml:space="preserve"> 2-1)</w:t>
      </w:r>
    </w:p>
    <w:p w14:paraId="749CA3F9" w14:textId="7C2D208C" w:rsidR="001F1AAB" w:rsidRPr="001F1AAB" w:rsidRDefault="001F1AAB" w:rsidP="001F1AAB">
      <w:pPr>
        <w:pStyle w:val="ad"/>
        <w:spacing w:line="300" w:lineRule="exact"/>
        <w:rPr>
          <w:rFonts w:ascii="Malgun Gothic" w:eastAsia="Malgun Gothic" w:hAnsi="Malgun Gothic"/>
          <w:sz w:val="18"/>
          <w:szCs w:val="18"/>
          <w:lang w:eastAsia="ko-KR"/>
        </w:rPr>
      </w:pPr>
      <w:r>
        <w:rPr>
          <w:rFonts w:ascii="Malgun Gothic" w:eastAsia="Malgun Gothic" w:hAnsi="Malgun Gothic"/>
          <w:noProof/>
          <w:sz w:val="18"/>
          <w:szCs w:val="18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6A181" wp14:editId="32AEBB7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67475" cy="9772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977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41C26" id="正方形/長方形 3" o:spid="_x0000_s1026" style="position:absolute;left:0;text-align:left;margin-left:0;margin-top:0;width:509.25pt;height:76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" fillcolor="window" strokecolor="windowText" strokeweight=".5pt">
                <w10:wrap anchorx="margin"/>
              </v:rect>
            </w:pict>
          </mc:Fallback>
        </mc:AlternateContent>
      </w:r>
    </w:p>
    <w:sectPr w:rsidR="001F1AAB" w:rsidRPr="001F1AAB" w:rsidSect="00711D7D">
      <w:footnotePr>
        <w:numFmt w:val="decimalFullWidth"/>
      </w:footnotePr>
      <w:pgSz w:w="11906" w:h="16838" w:code="9"/>
      <w:pgMar w:top="737" w:right="851" w:bottom="680" w:left="851" w:header="720" w:footer="720" w:gutter="0"/>
      <w:pgNumType w:start="1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6CFF" w14:textId="77777777" w:rsidR="004A778B" w:rsidRDefault="004A778B" w:rsidP="00EC33AE">
      <w:r>
        <w:separator/>
      </w:r>
    </w:p>
  </w:endnote>
  <w:endnote w:type="continuationSeparator" w:id="0">
    <w:p w14:paraId="1DF9E48D" w14:textId="77777777" w:rsidR="004A778B" w:rsidRDefault="004A778B" w:rsidP="00EC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Batang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364B" w14:textId="77777777" w:rsidR="004A778B" w:rsidRDefault="004A778B" w:rsidP="00EC33AE">
      <w:r>
        <w:separator/>
      </w:r>
    </w:p>
  </w:footnote>
  <w:footnote w:type="continuationSeparator" w:id="0">
    <w:p w14:paraId="362F3AF9" w14:textId="77777777" w:rsidR="004A778B" w:rsidRDefault="004A778B" w:rsidP="00EC3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C7"/>
    <w:rsid w:val="00006DF5"/>
    <w:rsid w:val="00040D82"/>
    <w:rsid w:val="000812C7"/>
    <w:rsid w:val="000A2358"/>
    <w:rsid w:val="000D5DB1"/>
    <w:rsid w:val="000F6F8B"/>
    <w:rsid w:val="00101436"/>
    <w:rsid w:val="0014122E"/>
    <w:rsid w:val="00142475"/>
    <w:rsid w:val="00156DC5"/>
    <w:rsid w:val="00172EEA"/>
    <w:rsid w:val="001F0DC4"/>
    <w:rsid w:val="001F1037"/>
    <w:rsid w:val="001F1AAB"/>
    <w:rsid w:val="002324DF"/>
    <w:rsid w:val="00235F69"/>
    <w:rsid w:val="00252A1A"/>
    <w:rsid w:val="00254A34"/>
    <w:rsid w:val="0028384A"/>
    <w:rsid w:val="002D4141"/>
    <w:rsid w:val="003A002C"/>
    <w:rsid w:val="003A7ADB"/>
    <w:rsid w:val="003B4709"/>
    <w:rsid w:val="004310DC"/>
    <w:rsid w:val="00467363"/>
    <w:rsid w:val="004A778B"/>
    <w:rsid w:val="004D44FA"/>
    <w:rsid w:val="00505D54"/>
    <w:rsid w:val="00535982"/>
    <w:rsid w:val="00543387"/>
    <w:rsid w:val="00545789"/>
    <w:rsid w:val="00563E76"/>
    <w:rsid w:val="0059347A"/>
    <w:rsid w:val="005B10C9"/>
    <w:rsid w:val="005D69E0"/>
    <w:rsid w:val="005E1730"/>
    <w:rsid w:val="005E7FCA"/>
    <w:rsid w:val="00673E7E"/>
    <w:rsid w:val="00690838"/>
    <w:rsid w:val="006917D1"/>
    <w:rsid w:val="00711D7D"/>
    <w:rsid w:val="00767FDF"/>
    <w:rsid w:val="00790958"/>
    <w:rsid w:val="007F4F8D"/>
    <w:rsid w:val="007F5830"/>
    <w:rsid w:val="007F609C"/>
    <w:rsid w:val="00802173"/>
    <w:rsid w:val="00821426"/>
    <w:rsid w:val="00822956"/>
    <w:rsid w:val="008326EA"/>
    <w:rsid w:val="00864139"/>
    <w:rsid w:val="009100CE"/>
    <w:rsid w:val="0091057E"/>
    <w:rsid w:val="009139F1"/>
    <w:rsid w:val="009C4F7A"/>
    <w:rsid w:val="00A11B26"/>
    <w:rsid w:val="00AF1C3D"/>
    <w:rsid w:val="00AF205C"/>
    <w:rsid w:val="00B25989"/>
    <w:rsid w:val="00B46AF5"/>
    <w:rsid w:val="00B6014C"/>
    <w:rsid w:val="00BC7868"/>
    <w:rsid w:val="00C4415F"/>
    <w:rsid w:val="00CD0AF4"/>
    <w:rsid w:val="00D04C04"/>
    <w:rsid w:val="00D04D68"/>
    <w:rsid w:val="00D87EA5"/>
    <w:rsid w:val="00DD39CD"/>
    <w:rsid w:val="00DF4DD5"/>
    <w:rsid w:val="00DF73D4"/>
    <w:rsid w:val="00E76E1B"/>
    <w:rsid w:val="00E95EF3"/>
    <w:rsid w:val="00EC33AE"/>
    <w:rsid w:val="00F00C43"/>
    <w:rsid w:val="00F13163"/>
    <w:rsid w:val="00F742A9"/>
    <w:rsid w:val="00FB11B5"/>
    <w:rsid w:val="00FB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032AC"/>
  <w15:docId w15:val="{4B854EBD-7E67-4222-95A8-E6322464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9C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D39CD"/>
    <w:pPr>
      <w:keepNext/>
      <w:pBdr>
        <w:left w:val="thinThickThinSmallGap" w:sz="24" w:space="4" w:color="auto"/>
      </w:pBdr>
      <w:spacing w:before="240" w:after="240"/>
      <w:ind w:left="-210"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DD39CD"/>
    <w:pPr>
      <w:keepNext/>
      <w:pBdr>
        <w:bottom w:val="single" w:sz="4" w:space="1" w:color="auto"/>
      </w:pBdr>
      <w:spacing w:before="120" w:after="120"/>
      <w:ind w:left="-210"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autoRedefine/>
    <w:qFormat/>
    <w:rsid w:val="00DD39CD"/>
    <w:pPr>
      <w:keepNext/>
      <w:outlineLvl w:val="2"/>
    </w:pPr>
    <w:rPr>
      <w:rFonts w:ascii="平成明朝" w:eastAsia="平成明朝"/>
      <w:kern w:val="2"/>
      <w:sz w:val="23"/>
      <w:szCs w:val="23"/>
    </w:rPr>
  </w:style>
  <w:style w:type="paragraph" w:styleId="4">
    <w:name w:val="heading 4"/>
    <w:basedOn w:val="a"/>
    <w:next w:val="a0"/>
    <w:link w:val="40"/>
    <w:qFormat/>
    <w:rsid w:val="00DD39CD"/>
    <w:pPr>
      <w:ind w:left="284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DD39CD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1"/>
    <w:link w:val="2"/>
    <w:rsid w:val="00DD39CD"/>
    <w:rPr>
      <w:rFonts w:ascii="Arial" w:eastAsia="ＭＳ ゴシック" w:hAnsi="Arial" w:cs="Arial"/>
    </w:rPr>
  </w:style>
  <w:style w:type="character" w:customStyle="1" w:styleId="30">
    <w:name w:val="見出し 3 (文字)"/>
    <w:link w:val="3"/>
    <w:rsid w:val="00DD39CD"/>
    <w:rPr>
      <w:rFonts w:ascii="平成明朝" w:eastAsia="平成明朝"/>
      <w:kern w:val="2"/>
      <w:sz w:val="23"/>
      <w:szCs w:val="23"/>
    </w:rPr>
  </w:style>
  <w:style w:type="character" w:customStyle="1" w:styleId="40">
    <w:name w:val="見出し 4 (文字)"/>
    <w:basedOn w:val="a1"/>
    <w:link w:val="4"/>
    <w:rsid w:val="00DD39CD"/>
    <w:rPr>
      <w:b/>
      <w:bCs/>
    </w:rPr>
  </w:style>
  <w:style w:type="paragraph" w:styleId="a0">
    <w:name w:val="Normal Indent"/>
    <w:basedOn w:val="a"/>
    <w:uiPriority w:val="99"/>
    <w:semiHidden/>
    <w:unhideWhenUsed/>
    <w:rsid w:val="00DD39CD"/>
    <w:pPr>
      <w:ind w:leftChars="400" w:left="840"/>
    </w:pPr>
  </w:style>
  <w:style w:type="paragraph" w:styleId="a4">
    <w:name w:val="Title"/>
    <w:basedOn w:val="a"/>
    <w:next w:val="a"/>
    <w:link w:val="a5"/>
    <w:qFormat/>
    <w:rsid w:val="00DD39CD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5">
    <w:name w:val="表題 (文字)"/>
    <w:link w:val="a4"/>
    <w:rsid w:val="00DD39CD"/>
    <w:rPr>
      <w:rFonts w:ascii="Arial" w:eastAsia="ＭＳ ゴシック" w:hAnsi="Arial"/>
      <w:kern w:val="2"/>
      <w:sz w:val="32"/>
      <w:szCs w:val="32"/>
    </w:rPr>
  </w:style>
  <w:style w:type="character" w:styleId="a6">
    <w:name w:val="Strong"/>
    <w:qFormat/>
    <w:rsid w:val="00DD39CD"/>
    <w:rPr>
      <w:b/>
      <w:bCs/>
    </w:rPr>
  </w:style>
  <w:style w:type="paragraph" w:styleId="a7">
    <w:name w:val="List Paragraph"/>
    <w:basedOn w:val="a"/>
    <w:uiPriority w:val="34"/>
    <w:qFormat/>
    <w:rsid w:val="00DD39CD"/>
    <w:pPr>
      <w:ind w:leftChars="400" w:left="840"/>
    </w:pPr>
    <w:rPr>
      <w:kern w:val="2"/>
      <w:sz w:val="21"/>
      <w:szCs w:val="24"/>
    </w:rPr>
  </w:style>
  <w:style w:type="character" w:styleId="a8">
    <w:name w:val="Hyperlink"/>
    <w:basedOn w:val="a1"/>
    <w:uiPriority w:val="99"/>
    <w:unhideWhenUsed/>
    <w:rsid w:val="00040D8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F4F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7F4F8D"/>
  </w:style>
  <w:style w:type="paragraph" w:styleId="ab">
    <w:name w:val="footer"/>
    <w:basedOn w:val="a"/>
    <w:link w:val="ac"/>
    <w:uiPriority w:val="99"/>
    <w:unhideWhenUsed/>
    <w:rsid w:val="00EC33AE"/>
    <w:pPr>
      <w:tabs>
        <w:tab w:val="center" w:pos="4513"/>
        <w:tab w:val="right" w:pos="9026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EC33AE"/>
  </w:style>
  <w:style w:type="paragraph" w:styleId="ad">
    <w:name w:val="No Spacing"/>
    <w:uiPriority w:val="1"/>
    <w:qFormat/>
    <w:rsid w:val="00711D7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4279-49A5-40FC-A6C9-FA3A0958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幕田順子</dc:creator>
  <cp:lastModifiedBy>tagengosoukatsu@outlook.jp</cp:lastModifiedBy>
  <cp:revision>6</cp:revision>
  <cp:lastPrinted>2021-10-07T05:07:00Z</cp:lastPrinted>
  <dcterms:created xsi:type="dcterms:W3CDTF">2021-10-07T04:24:00Z</dcterms:created>
  <dcterms:modified xsi:type="dcterms:W3CDTF">2021-10-15T07:31:00Z</dcterms:modified>
</cp:coreProperties>
</file>